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E56A" w14:textId="77777777" w:rsidR="001D402A" w:rsidRPr="00707C5D" w:rsidRDefault="003858AD" w:rsidP="001D402A">
      <w:pPr>
        <w:pStyle w:val="Ttulo1"/>
        <w:spacing w:line="360" w:lineRule="auto"/>
        <w:jc w:val="center"/>
        <w:rPr>
          <w:rFonts w:cs="Arial"/>
          <w:sz w:val="24"/>
          <w:szCs w:val="24"/>
        </w:rPr>
      </w:pPr>
      <w:r w:rsidRPr="00707C5D">
        <w:rPr>
          <w:rFonts w:cs="Arial"/>
          <w:sz w:val="24"/>
          <w:szCs w:val="24"/>
        </w:rPr>
        <w:t xml:space="preserve">EMENDA </w:t>
      </w:r>
      <w:r w:rsidR="00DF77B9" w:rsidRPr="00707C5D">
        <w:rPr>
          <w:rFonts w:cs="Arial"/>
          <w:sz w:val="24"/>
          <w:szCs w:val="24"/>
        </w:rPr>
        <w:t>Nº 0</w:t>
      </w:r>
      <w:r w:rsidR="004E2518" w:rsidRPr="00707C5D">
        <w:rPr>
          <w:rFonts w:cs="Arial"/>
          <w:sz w:val="24"/>
          <w:szCs w:val="24"/>
        </w:rPr>
        <w:t>0</w:t>
      </w:r>
      <w:r w:rsidR="008A29E1">
        <w:rPr>
          <w:rFonts w:cs="Arial"/>
          <w:sz w:val="24"/>
          <w:szCs w:val="24"/>
        </w:rPr>
        <w:t>1</w:t>
      </w:r>
      <w:r w:rsidR="00DF77B9" w:rsidRPr="00707C5D">
        <w:rPr>
          <w:rFonts w:cs="Arial"/>
          <w:sz w:val="24"/>
          <w:szCs w:val="24"/>
        </w:rPr>
        <w:t>/20</w:t>
      </w:r>
      <w:r w:rsidR="00F0587A">
        <w:rPr>
          <w:rFonts w:cs="Arial"/>
          <w:sz w:val="24"/>
          <w:szCs w:val="24"/>
        </w:rPr>
        <w:t>22</w:t>
      </w:r>
      <w:r w:rsidR="001D402A" w:rsidRPr="001D402A">
        <w:rPr>
          <w:rFonts w:cs="Arial"/>
          <w:sz w:val="24"/>
          <w:szCs w:val="24"/>
        </w:rPr>
        <w:t xml:space="preserve"> </w:t>
      </w:r>
      <w:r w:rsidR="001D402A" w:rsidRPr="00707C5D">
        <w:rPr>
          <w:rFonts w:cs="Arial"/>
          <w:sz w:val="24"/>
          <w:szCs w:val="24"/>
        </w:rPr>
        <w:t>AO PROJETO DE LEI</w:t>
      </w:r>
      <w:r w:rsidR="001D402A">
        <w:rPr>
          <w:rFonts w:cs="Arial"/>
          <w:sz w:val="24"/>
          <w:szCs w:val="24"/>
        </w:rPr>
        <w:t xml:space="preserve"> DO EXECUTIVO </w:t>
      </w:r>
      <w:r w:rsidR="001D402A" w:rsidRPr="00707C5D">
        <w:rPr>
          <w:rFonts w:cs="Arial"/>
          <w:sz w:val="24"/>
          <w:szCs w:val="24"/>
        </w:rPr>
        <w:t>N° 0</w:t>
      </w:r>
      <w:r w:rsidR="001D402A">
        <w:rPr>
          <w:rFonts w:cs="Arial"/>
          <w:sz w:val="24"/>
          <w:szCs w:val="24"/>
        </w:rPr>
        <w:t>17/2022</w:t>
      </w:r>
    </w:p>
    <w:p w14:paraId="6FAFD31F" w14:textId="77777777" w:rsidR="00556E95" w:rsidRPr="00707C5D" w:rsidRDefault="00556E95" w:rsidP="000B4580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707C5D">
        <w:rPr>
          <w:rFonts w:ascii="Arial" w:hAnsi="Arial" w:cs="Arial"/>
          <w:sz w:val="24"/>
          <w:szCs w:val="24"/>
        </w:rPr>
        <w:t xml:space="preserve">(Autoria: </w:t>
      </w:r>
      <w:r w:rsidR="00BC3C1A">
        <w:rPr>
          <w:rFonts w:ascii="Arial" w:hAnsi="Arial" w:cs="Arial"/>
          <w:sz w:val="24"/>
          <w:szCs w:val="24"/>
        </w:rPr>
        <w:t>Comissão Geral de Pareceres)</w:t>
      </w:r>
    </w:p>
    <w:p w14:paraId="47432E45" w14:textId="77777777" w:rsidR="005452C7" w:rsidRDefault="005452C7" w:rsidP="00242988">
      <w:pPr>
        <w:spacing w:line="360" w:lineRule="auto"/>
        <w:rPr>
          <w:rFonts w:ascii="Arial" w:hAnsi="Arial" w:cs="Arial"/>
          <w:sz w:val="24"/>
          <w:szCs w:val="24"/>
        </w:rPr>
      </w:pPr>
    </w:p>
    <w:p w14:paraId="7752D705" w14:textId="77777777" w:rsidR="001D402A" w:rsidRDefault="001D402A" w:rsidP="000B4580">
      <w:pPr>
        <w:pStyle w:val="Recuodecorpodetexto"/>
        <w:spacing w:line="360" w:lineRule="auto"/>
        <w:ind w:left="3119"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Altera a redação </w:t>
      </w:r>
      <w:r w:rsidR="007A6391">
        <w:rPr>
          <w:rFonts w:cs="Arial"/>
          <w:i/>
          <w:sz w:val="24"/>
          <w:szCs w:val="24"/>
        </w:rPr>
        <w:t>do Anexo I que foi dada pelo Art. 1º do Projeto de Lei n.º 017, de 15 de fevereiro de 2022</w:t>
      </w:r>
      <w:r w:rsidR="000A2F39">
        <w:rPr>
          <w:rFonts w:cs="Arial"/>
          <w:i/>
          <w:sz w:val="24"/>
          <w:szCs w:val="24"/>
        </w:rPr>
        <w:t>.</w:t>
      </w:r>
    </w:p>
    <w:p w14:paraId="400FBF5F" w14:textId="77777777" w:rsidR="007A6391" w:rsidRDefault="007A6391" w:rsidP="000B4580">
      <w:pPr>
        <w:pStyle w:val="Recuodecorpodetexto"/>
        <w:spacing w:line="360" w:lineRule="auto"/>
        <w:ind w:left="3119"/>
        <w:jc w:val="both"/>
        <w:rPr>
          <w:rFonts w:cs="Arial"/>
          <w:i/>
          <w:sz w:val="24"/>
          <w:szCs w:val="24"/>
        </w:rPr>
      </w:pPr>
    </w:p>
    <w:p w14:paraId="372D705C" w14:textId="77777777" w:rsidR="00207EDE" w:rsidRDefault="00207EDE" w:rsidP="00242988">
      <w:pPr>
        <w:pStyle w:val="Default"/>
      </w:pPr>
    </w:p>
    <w:p w14:paraId="653C52E2" w14:textId="77777777" w:rsidR="003B69F3" w:rsidRDefault="00015DDC" w:rsidP="00242988">
      <w:pPr>
        <w:pStyle w:val="Recuodecorpodetexto"/>
        <w:spacing w:line="360" w:lineRule="auto"/>
        <w:ind w:left="0" w:firstLine="170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5539D7">
        <w:rPr>
          <w:rFonts w:cs="Arial"/>
          <w:sz w:val="24"/>
          <w:szCs w:val="24"/>
        </w:rPr>
        <w:t>s Vereadoras que abaixo subscrevem</w:t>
      </w:r>
      <w:r>
        <w:rPr>
          <w:rFonts w:cs="Arial"/>
          <w:sz w:val="24"/>
          <w:szCs w:val="24"/>
        </w:rPr>
        <w:t>,</w:t>
      </w:r>
      <w:r w:rsidR="003B69F3">
        <w:rPr>
          <w:rFonts w:cs="Arial"/>
          <w:sz w:val="24"/>
          <w:szCs w:val="24"/>
        </w:rPr>
        <w:t xml:space="preserve"> dispondo das atribuiç</w:t>
      </w:r>
      <w:r>
        <w:rPr>
          <w:rFonts w:cs="Arial"/>
          <w:sz w:val="24"/>
          <w:szCs w:val="24"/>
        </w:rPr>
        <w:t>ões que o Regimento Interno lhe</w:t>
      </w:r>
      <w:r w:rsidR="005539D7">
        <w:rPr>
          <w:rFonts w:cs="Arial"/>
          <w:sz w:val="24"/>
          <w:szCs w:val="24"/>
        </w:rPr>
        <w:t>s</w:t>
      </w:r>
      <w:r w:rsidR="003B69F3">
        <w:rPr>
          <w:rFonts w:cs="Arial"/>
          <w:sz w:val="24"/>
          <w:szCs w:val="24"/>
        </w:rPr>
        <w:t xml:space="preserve"> faculta, vem perante Vossa </w:t>
      </w:r>
      <w:r w:rsidR="003B69F3" w:rsidRPr="00C23AF7">
        <w:rPr>
          <w:rFonts w:cs="Arial"/>
          <w:sz w:val="24"/>
          <w:szCs w:val="24"/>
        </w:rPr>
        <w:t xml:space="preserve">Excelência, apresentar Emenda ao Projeto de Lei do </w:t>
      </w:r>
      <w:r w:rsidR="00C23AF7" w:rsidRPr="00C23AF7">
        <w:rPr>
          <w:rFonts w:cs="Arial"/>
          <w:sz w:val="24"/>
          <w:szCs w:val="24"/>
        </w:rPr>
        <w:t>Executivo n.º 0</w:t>
      </w:r>
      <w:r w:rsidR="00426912">
        <w:rPr>
          <w:rFonts w:cs="Arial"/>
          <w:sz w:val="24"/>
          <w:szCs w:val="24"/>
        </w:rPr>
        <w:t>17</w:t>
      </w:r>
      <w:r w:rsidR="00C23AF7" w:rsidRPr="00C23AF7">
        <w:rPr>
          <w:rFonts w:cs="Arial"/>
          <w:sz w:val="24"/>
          <w:szCs w:val="24"/>
        </w:rPr>
        <w:t>/2022</w:t>
      </w:r>
      <w:r w:rsidR="003B69F3" w:rsidRPr="00C23AF7">
        <w:rPr>
          <w:rFonts w:cs="Arial"/>
          <w:sz w:val="24"/>
          <w:szCs w:val="24"/>
        </w:rPr>
        <w:t>, que “</w:t>
      </w:r>
      <w:r w:rsidR="00C23AF7" w:rsidRPr="00C23AF7">
        <w:rPr>
          <w:sz w:val="24"/>
          <w:szCs w:val="24"/>
        </w:rPr>
        <w:t>Inclui Evento no Anexo I da Lei Municipal nº 469, de 08 de março de 2006, que aprovou o Calendário de Eventos do Município e deu outras providências</w:t>
      </w:r>
      <w:r w:rsidR="003B69F3" w:rsidRPr="00C23AF7">
        <w:rPr>
          <w:rFonts w:cs="Arial"/>
          <w:sz w:val="24"/>
          <w:szCs w:val="24"/>
        </w:rPr>
        <w:t>”, conforme segue:</w:t>
      </w:r>
    </w:p>
    <w:p w14:paraId="5644A3A8" w14:textId="77777777" w:rsidR="00FD0CCB" w:rsidRPr="003B69F3" w:rsidRDefault="00FD0CCB" w:rsidP="00242988">
      <w:pPr>
        <w:pStyle w:val="Recuodecorpodetexto"/>
        <w:spacing w:line="360" w:lineRule="auto"/>
        <w:ind w:left="0" w:firstLine="1701"/>
        <w:jc w:val="both"/>
        <w:rPr>
          <w:rFonts w:cs="Arial"/>
          <w:sz w:val="24"/>
          <w:szCs w:val="24"/>
        </w:rPr>
      </w:pPr>
    </w:p>
    <w:p w14:paraId="22475207" w14:textId="77777777" w:rsidR="00707C5D" w:rsidRDefault="00935940" w:rsidP="00C23AF7">
      <w:pPr>
        <w:pStyle w:val="Recuodecorpodetexto"/>
        <w:spacing w:line="360" w:lineRule="auto"/>
        <w:ind w:left="0" w:firstLine="1701"/>
        <w:jc w:val="both"/>
        <w:rPr>
          <w:rFonts w:cs="Arial"/>
          <w:sz w:val="24"/>
          <w:szCs w:val="24"/>
        </w:rPr>
      </w:pPr>
      <w:r w:rsidRPr="00707C5D">
        <w:rPr>
          <w:rFonts w:cs="Arial"/>
          <w:b/>
          <w:sz w:val="24"/>
          <w:szCs w:val="24"/>
        </w:rPr>
        <w:t>Art. 1º</w:t>
      </w:r>
      <w:r w:rsidR="00207EDE" w:rsidRPr="00707C5D">
        <w:rPr>
          <w:rFonts w:cs="Arial"/>
          <w:sz w:val="24"/>
          <w:szCs w:val="24"/>
        </w:rPr>
        <w:t xml:space="preserve"> </w:t>
      </w:r>
      <w:r w:rsidR="00D43173">
        <w:rPr>
          <w:rFonts w:cs="Arial"/>
          <w:sz w:val="24"/>
          <w:szCs w:val="24"/>
        </w:rPr>
        <w:t>Altera a redação do Anexo I que foi dada pelo Art. 1º do Projeto de Lei n.º 017,</w:t>
      </w:r>
      <w:r w:rsidR="00E825AF">
        <w:rPr>
          <w:rFonts w:cs="Arial"/>
          <w:sz w:val="24"/>
          <w:szCs w:val="24"/>
        </w:rPr>
        <w:t xml:space="preserve"> de 15 de fevereiro de 2022, que fica nos</w:t>
      </w:r>
      <w:r w:rsidR="00D43173">
        <w:rPr>
          <w:rFonts w:cs="Arial"/>
          <w:sz w:val="24"/>
          <w:szCs w:val="24"/>
        </w:rPr>
        <w:t xml:space="preserve"> seguintes termos:</w:t>
      </w:r>
    </w:p>
    <w:p w14:paraId="2522A2E6" w14:textId="77777777" w:rsidR="00D43173" w:rsidRPr="00D43173" w:rsidRDefault="00D43173" w:rsidP="00C23AF7">
      <w:pPr>
        <w:pStyle w:val="Recuodecorpodetexto"/>
        <w:spacing w:line="360" w:lineRule="auto"/>
        <w:ind w:left="0" w:firstLine="1701"/>
        <w:jc w:val="both"/>
        <w:rPr>
          <w:rFonts w:cs="Arial"/>
          <w:sz w:val="24"/>
          <w:szCs w:val="24"/>
        </w:rPr>
      </w:pPr>
    </w:p>
    <w:p w14:paraId="3CD0088D" w14:textId="77777777" w:rsidR="00D43173" w:rsidRPr="00015DDC" w:rsidRDefault="00D43173" w:rsidP="00015DDC">
      <w:pPr>
        <w:pStyle w:val="Recuodecorpodetexto"/>
        <w:spacing w:line="360" w:lineRule="auto"/>
        <w:ind w:left="0" w:firstLine="1701"/>
        <w:jc w:val="center"/>
        <w:rPr>
          <w:rFonts w:cs="Arial"/>
          <w:sz w:val="24"/>
          <w:szCs w:val="24"/>
        </w:rPr>
      </w:pPr>
      <w:r w:rsidRPr="00015DDC">
        <w:rPr>
          <w:rFonts w:cs="Arial"/>
          <w:sz w:val="24"/>
          <w:szCs w:val="24"/>
        </w:rPr>
        <w:t>“ANEXO I</w:t>
      </w:r>
    </w:p>
    <w:p w14:paraId="13E4EF81" w14:textId="77777777" w:rsidR="00D43173" w:rsidRPr="00015DDC" w:rsidRDefault="00D43173" w:rsidP="00015DDC">
      <w:pPr>
        <w:pStyle w:val="Recuodecorpodetexto"/>
        <w:spacing w:line="360" w:lineRule="auto"/>
        <w:ind w:left="0" w:firstLine="1701"/>
        <w:jc w:val="center"/>
        <w:rPr>
          <w:rFonts w:cs="Arial"/>
          <w:sz w:val="24"/>
          <w:szCs w:val="24"/>
        </w:rPr>
      </w:pPr>
      <w:r w:rsidRPr="00015DDC">
        <w:rPr>
          <w:rFonts w:cs="Arial"/>
          <w:sz w:val="24"/>
          <w:szCs w:val="24"/>
        </w:rPr>
        <w:t>CALENDÁRIO DE EVENTOS DO MUNICÍPIO</w:t>
      </w:r>
    </w:p>
    <w:p w14:paraId="50C4D904" w14:textId="77777777" w:rsidR="008258A7" w:rsidRDefault="008258A7" w:rsidP="00C23AF7">
      <w:pPr>
        <w:pStyle w:val="Recuodecorpodetexto"/>
        <w:spacing w:line="360" w:lineRule="auto"/>
        <w:ind w:left="0" w:firstLine="1701"/>
        <w:jc w:val="both"/>
        <w:rPr>
          <w:rFonts w:cs="Arial"/>
          <w:i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251"/>
      </w:tblGrid>
      <w:tr w:rsidR="008258A7" w14:paraId="2BD8C604" w14:textId="77777777" w:rsidTr="00CA2BC6">
        <w:tc>
          <w:tcPr>
            <w:tcW w:w="2405" w:type="dxa"/>
          </w:tcPr>
          <w:p w14:paraId="2AC64E4A" w14:textId="77777777" w:rsidR="008258A7" w:rsidRPr="008258A7" w:rsidRDefault="008258A7" w:rsidP="00955E8E">
            <w:pPr>
              <w:pStyle w:val="Recuodecorpodetex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MÊS</w:t>
            </w:r>
          </w:p>
        </w:tc>
        <w:tc>
          <w:tcPr>
            <w:tcW w:w="7251" w:type="dxa"/>
          </w:tcPr>
          <w:p w14:paraId="14B62C93" w14:textId="77777777" w:rsidR="008258A7" w:rsidRPr="008258A7" w:rsidRDefault="008258A7" w:rsidP="00955E8E">
            <w:pPr>
              <w:pStyle w:val="Recuodecorpodetex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EVENTO</w:t>
            </w:r>
          </w:p>
        </w:tc>
      </w:tr>
      <w:tr w:rsidR="008258A7" w14:paraId="61F2DEF4" w14:textId="77777777" w:rsidTr="00CA2BC6">
        <w:tc>
          <w:tcPr>
            <w:tcW w:w="2405" w:type="dxa"/>
          </w:tcPr>
          <w:p w14:paraId="36314D4A" w14:textId="77777777" w:rsidR="008258A7" w:rsidRDefault="008258A7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FEVEREIRO</w:t>
            </w:r>
          </w:p>
        </w:tc>
        <w:tc>
          <w:tcPr>
            <w:tcW w:w="7251" w:type="dxa"/>
          </w:tcPr>
          <w:p w14:paraId="1C6ECE73" w14:textId="77777777" w:rsidR="008258A7" w:rsidRDefault="008258A7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ENCONTRO DE PROFESSORES MUNICIPAIS</w:t>
            </w:r>
          </w:p>
        </w:tc>
      </w:tr>
      <w:tr w:rsidR="008258A7" w14:paraId="07050F55" w14:textId="77777777" w:rsidTr="00CA2BC6">
        <w:tc>
          <w:tcPr>
            <w:tcW w:w="2405" w:type="dxa"/>
            <w:vMerge w:val="restart"/>
          </w:tcPr>
          <w:p w14:paraId="3D6013ED" w14:textId="77777777" w:rsidR="00CA7D04" w:rsidRDefault="00CA7D04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29E94A68" w14:textId="77777777" w:rsidR="008258A7" w:rsidRDefault="008258A7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MARÇO</w:t>
            </w:r>
          </w:p>
        </w:tc>
        <w:tc>
          <w:tcPr>
            <w:tcW w:w="7251" w:type="dxa"/>
          </w:tcPr>
          <w:p w14:paraId="75D8536A" w14:textId="77777777" w:rsidR="008258A7" w:rsidRDefault="008258A7" w:rsidP="00015DDC">
            <w:pPr>
              <w:pStyle w:val="Recuodecorpodetex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COMEMORAÇÃO ALUSIVA AO DIA INTERNACIONAL DA MULHER</w:t>
            </w:r>
          </w:p>
        </w:tc>
      </w:tr>
      <w:tr w:rsidR="008258A7" w14:paraId="45C6EF25" w14:textId="77777777" w:rsidTr="00CA2BC6">
        <w:tc>
          <w:tcPr>
            <w:tcW w:w="2405" w:type="dxa"/>
            <w:vMerge/>
          </w:tcPr>
          <w:p w14:paraId="6829F33D" w14:textId="77777777" w:rsidR="008258A7" w:rsidRDefault="008258A7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2C655051" w14:textId="77777777" w:rsidR="008258A7" w:rsidRDefault="008258A7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FESTA DA PÁSCOA</w:t>
            </w:r>
          </w:p>
        </w:tc>
      </w:tr>
      <w:tr w:rsidR="00CA7D04" w14:paraId="2A4A8676" w14:textId="77777777" w:rsidTr="00CA2BC6">
        <w:tc>
          <w:tcPr>
            <w:tcW w:w="2405" w:type="dxa"/>
            <w:vMerge w:val="restart"/>
          </w:tcPr>
          <w:p w14:paraId="7BD12F5C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2312E338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26A3AC7E" w14:textId="77777777" w:rsidR="00CA7D04" w:rsidRDefault="00CA7D04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MAIO</w:t>
            </w:r>
          </w:p>
        </w:tc>
        <w:tc>
          <w:tcPr>
            <w:tcW w:w="7251" w:type="dxa"/>
          </w:tcPr>
          <w:p w14:paraId="701D2CBF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 DAS MÃES</w:t>
            </w:r>
          </w:p>
        </w:tc>
      </w:tr>
      <w:tr w:rsidR="00CA7D04" w14:paraId="10DB4E43" w14:textId="77777777" w:rsidTr="00CA2BC6">
        <w:tc>
          <w:tcPr>
            <w:tcW w:w="2405" w:type="dxa"/>
            <w:vMerge/>
          </w:tcPr>
          <w:p w14:paraId="08152613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2E626C23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 DO TRABALHADOR</w:t>
            </w:r>
          </w:p>
        </w:tc>
      </w:tr>
      <w:tr w:rsidR="00CA7D04" w14:paraId="48848157" w14:textId="77777777" w:rsidTr="00CA2BC6">
        <w:tc>
          <w:tcPr>
            <w:tcW w:w="2405" w:type="dxa"/>
            <w:vMerge/>
          </w:tcPr>
          <w:p w14:paraId="4856281F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2C4E078D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JOGOS INTERSÉRIES</w:t>
            </w:r>
          </w:p>
        </w:tc>
      </w:tr>
      <w:tr w:rsidR="00CA7D04" w14:paraId="38E89D24" w14:textId="77777777" w:rsidTr="00CA2BC6">
        <w:tc>
          <w:tcPr>
            <w:tcW w:w="2405" w:type="dxa"/>
            <w:vMerge/>
          </w:tcPr>
          <w:p w14:paraId="1E62CDA2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4F779053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MOSTRA MUNICIPAL DE ARTESANATO</w:t>
            </w:r>
          </w:p>
        </w:tc>
      </w:tr>
      <w:tr w:rsidR="00CA7D04" w14:paraId="09E5D615" w14:textId="77777777" w:rsidTr="00CA2BC6">
        <w:tc>
          <w:tcPr>
            <w:tcW w:w="2405" w:type="dxa"/>
            <w:vMerge/>
          </w:tcPr>
          <w:p w14:paraId="4EE13183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30355AB6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JOGOS ESCOLARES DO RIO GRANDE DO SUL</w:t>
            </w:r>
          </w:p>
        </w:tc>
      </w:tr>
      <w:tr w:rsidR="00CA7D04" w14:paraId="5205F889" w14:textId="77777777" w:rsidTr="00CA2BC6">
        <w:tc>
          <w:tcPr>
            <w:tcW w:w="2405" w:type="dxa"/>
            <w:vMerge/>
          </w:tcPr>
          <w:p w14:paraId="51528E90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67340739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 MUNDIAL DO DESAFIO</w:t>
            </w:r>
          </w:p>
        </w:tc>
      </w:tr>
      <w:tr w:rsidR="00CA7D04" w14:paraId="1F99E1AB" w14:textId="77777777" w:rsidTr="00CA2BC6">
        <w:tc>
          <w:tcPr>
            <w:tcW w:w="2405" w:type="dxa"/>
            <w:vMerge/>
          </w:tcPr>
          <w:p w14:paraId="4A1C9003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44CDA0AD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SEMANA DE RESPEITO À VIDA</w:t>
            </w:r>
          </w:p>
        </w:tc>
      </w:tr>
      <w:tr w:rsidR="00CA7D04" w14:paraId="09ABF6DE" w14:textId="77777777" w:rsidTr="00CA2BC6">
        <w:tc>
          <w:tcPr>
            <w:tcW w:w="2405" w:type="dxa"/>
            <w:vMerge w:val="restart"/>
          </w:tcPr>
          <w:p w14:paraId="6D732846" w14:textId="77777777" w:rsidR="00CA7D04" w:rsidRDefault="00CA7D04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75DCE662" w14:textId="77777777" w:rsidR="00CA7D04" w:rsidRDefault="00CA7D04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367F3F9A" w14:textId="77777777" w:rsidR="00CA7D04" w:rsidRDefault="00CA7D04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JUNHO</w:t>
            </w:r>
          </w:p>
        </w:tc>
        <w:tc>
          <w:tcPr>
            <w:tcW w:w="7251" w:type="dxa"/>
          </w:tcPr>
          <w:p w14:paraId="4AB7D67B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CORPUS CHRISTI</w:t>
            </w:r>
          </w:p>
        </w:tc>
      </w:tr>
      <w:tr w:rsidR="00CA7D04" w14:paraId="62C691D6" w14:textId="77777777" w:rsidTr="00CA2BC6">
        <w:tc>
          <w:tcPr>
            <w:tcW w:w="2405" w:type="dxa"/>
            <w:vMerge/>
          </w:tcPr>
          <w:p w14:paraId="252A4F62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633426EF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PAINEL DE DEBATES DE AVICULTORES</w:t>
            </w:r>
          </w:p>
        </w:tc>
      </w:tr>
      <w:tr w:rsidR="00CA7D04" w14:paraId="1299AB21" w14:textId="77777777" w:rsidTr="00CA2BC6">
        <w:tc>
          <w:tcPr>
            <w:tcW w:w="2405" w:type="dxa"/>
            <w:vMerge/>
          </w:tcPr>
          <w:p w14:paraId="76D5B7F9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7FFFC79C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FESTAS JUNINAS NAS ESCOLAS</w:t>
            </w:r>
          </w:p>
        </w:tc>
      </w:tr>
      <w:tr w:rsidR="00CA7D04" w14:paraId="385FDED7" w14:textId="77777777" w:rsidTr="00CA2BC6">
        <w:tc>
          <w:tcPr>
            <w:tcW w:w="2405" w:type="dxa"/>
            <w:vMerge/>
          </w:tcPr>
          <w:p w14:paraId="2C46C36B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31C39CB7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CAMPANHA “A FAVOR DA SAÚDE/CONTRA AS DROGAS”</w:t>
            </w:r>
          </w:p>
        </w:tc>
      </w:tr>
      <w:tr w:rsidR="00CA7D04" w14:paraId="1D71927C" w14:textId="77777777" w:rsidTr="00CA2BC6">
        <w:tc>
          <w:tcPr>
            <w:tcW w:w="2405" w:type="dxa"/>
            <w:vMerge/>
          </w:tcPr>
          <w:p w14:paraId="50F4A716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54BACDAF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GURI BOM DE BOLA</w:t>
            </w:r>
          </w:p>
        </w:tc>
      </w:tr>
      <w:tr w:rsidR="00CA7D04" w14:paraId="24AABC21" w14:textId="77777777" w:rsidTr="00CA2BC6">
        <w:tc>
          <w:tcPr>
            <w:tcW w:w="2405" w:type="dxa"/>
            <w:vMerge w:val="restart"/>
          </w:tcPr>
          <w:p w14:paraId="290D65B5" w14:textId="77777777" w:rsidR="00CA7D04" w:rsidRDefault="00CA7D04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02038F40" w14:textId="77777777" w:rsidR="00CA7D04" w:rsidRDefault="00CA7D04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JULHO</w:t>
            </w:r>
          </w:p>
        </w:tc>
        <w:tc>
          <w:tcPr>
            <w:tcW w:w="7251" w:type="dxa"/>
          </w:tcPr>
          <w:p w14:paraId="5D9B2A18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FESTA DO COLONO E DO MOTORISTA</w:t>
            </w:r>
          </w:p>
        </w:tc>
      </w:tr>
      <w:tr w:rsidR="00CA7D04" w14:paraId="7BFC1B4E" w14:textId="77777777" w:rsidTr="00CA2BC6">
        <w:tc>
          <w:tcPr>
            <w:tcW w:w="2405" w:type="dxa"/>
            <w:vMerge/>
          </w:tcPr>
          <w:p w14:paraId="45000D90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2E152368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ENCONTRO DE CAPACITAÇÃO DE PROFESSORES DA REDE MUNICIPAL DE ENSINO</w:t>
            </w:r>
          </w:p>
        </w:tc>
      </w:tr>
      <w:tr w:rsidR="00CA7D04" w14:paraId="1752C5F6" w14:textId="77777777" w:rsidTr="00CA2BC6">
        <w:tc>
          <w:tcPr>
            <w:tcW w:w="2405" w:type="dxa"/>
          </w:tcPr>
          <w:p w14:paraId="11B066F7" w14:textId="77777777" w:rsidR="00CA7D04" w:rsidRDefault="00CA7D04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AGOSTO</w:t>
            </w:r>
          </w:p>
        </w:tc>
        <w:tc>
          <w:tcPr>
            <w:tcW w:w="7251" w:type="dxa"/>
          </w:tcPr>
          <w:p w14:paraId="376ACD4D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 DO ESTUDANTE</w:t>
            </w:r>
          </w:p>
        </w:tc>
      </w:tr>
      <w:tr w:rsidR="00CA7D04" w14:paraId="1E31ACF8" w14:textId="77777777" w:rsidTr="00CA2BC6">
        <w:tc>
          <w:tcPr>
            <w:tcW w:w="2405" w:type="dxa"/>
            <w:vMerge w:val="restart"/>
          </w:tcPr>
          <w:p w14:paraId="5D8130AD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40355389" w14:textId="77777777" w:rsidR="00CA7D04" w:rsidRDefault="00CA7D04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SETEMBRO</w:t>
            </w:r>
          </w:p>
        </w:tc>
        <w:tc>
          <w:tcPr>
            <w:tcW w:w="7251" w:type="dxa"/>
          </w:tcPr>
          <w:p w14:paraId="58D27DD1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SEMANA FARROUPILHA</w:t>
            </w:r>
          </w:p>
        </w:tc>
      </w:tr>
      <w:tr w:rsidR="00CA7D04" w14:paraId="203374ED" w14:textId="77777777" w:rsidTr="00CA2BC6">
        <w:tc>
          <w:tcPr>
            <w:tcW w:w="2405" w:type="dxa"/>
            <w:vMerge/>
          </w:tcPr>
          <w:p w14:paraId="72C56B1A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1AAAA974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SEMANA DA PÁTRIA</w:t>
            </w:r>
          </w:p>
        </w:tc>
      </w:tr>
      <w:tr w:rsidR="00CA7D04" w14:paraId="2C8C415A" w14:textId="77777777" w:rsidTr="00CA2BC6">
        <w:tc>
          <w:tcPr>
            <w:tcW w:w="2405" w:type="dxa"/>
            <w:vMerge/>
          </w:tcPr>
          <w:p w14:paraId="71195AE5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74C1093C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FEIRA DO LIVRO</w:t>
            </w:r>
          </w:p>
        </w:tc>
      </w:tr>
      <w:tr w:rsidR="00CA7D04" w14:paraId="7F9352C0" w14:textId="77777777" w:rsidTr="00CA2BC6">
        <w:tc>
          <w:tcPr>
            <w:tcW w:w="2405" w:type="dxa"/>
            <w:vMerge w:val="restart"/>
          </w:tcPr>
          <w:p w14:paraId="1BB3EB98" w14:textId="77777777" w:rsidR="00CA7D04" w:rsidRDefault="00CA7D04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6061EE26" w14:textId="77777777" w:rsidR="00CA7D04" w:rsidRDefault="00CA7D04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27FA1008" w14:textId="77777777" w:rsidR="00CA7D04" w:rsidRDefault="00CA7D04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3F45CFC8" w14:textId="77777777" w:rsidR="00CA7D04" w:rsidRDefault="00CA7D04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OUTUBRO</w:t>
            </w:r>
          </w:p>
        </w:tc>
        <w:tc>
          <w:tcPr>
            <w:tcW w:w="7251" w:type="dxa"/>
          </w:tcPr>
          <w:p w14:paraId="7441136E" w14:textId="77777777" w:rsidR="00CA7D04" w:rsidRDefault="00CA7D04" w:rsidP="00015DDC">
            <w:pPr>
              <w:pStyle w:val="Recuodecorpodetex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COMEMORAÇÕES ALUSIVAS AO ANIVERSÁRIO DE EMANCIPAÇÃO POLÍTICA DO MUNICÍPIO</w:t>
            </w:r>
          </w:p>
        </w:tc>
      </w:tr>
      <w:tr w:rsidR="00CA7D04" w14:paraId="5ADF3EE2" w14:textId="77777777" w:rsidTr="00CA2BC6">
        <w:tc>
          <w:tcPr>
            <w:tcW w:w="2405" w:type="dxa"/>
            <w:vMerge/>
          </w:tcPr>
          <w:p w14:paraId="51DA9040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48DCD4DF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FESTA CAMPEIRA</w:t>
            </w:r>
          </w:p>
        </w:tc>
      </w:tr>
      <w:tr w:rsidR="00CA7D04" w14:paraId="1A7C4CE5" w14:textId="77777777" w:rsidTr="00CA2BC6">
        <w:tc>
          <w:tcPr>
            <w:tcW w:w="2405" w:type="dxa"/>
            <w:vMerge/>
          </w:tcPr>
          <w:p w14:paraId="417C5611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59FEAE94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ENCONTRO MUNICIPAL DA ALIMENTAÇÃO (EMATER)</w:t>
            </w:r>
          </w:p>
        </w:tc>
      </w:tr>
      <w:tr w:rsidR="00CA7D04" w14:paraId="164C70FF" w14:textId="77777777" w:rsidTr="00CA2BC6">
        <w:tc>
          <w:tcPr>
            <w:tcW w:w="2405" w:type="dxa"/>
            <w:vMerge/>
          </w:tcPr>
          <w:p w14:paraId="2D9E9A99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389DBC45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ENCONTRO MUNICIPAL DE IDOSOS – DIA DOS IDOSOS</w:t>
            </w:r>
          </w:p>
        </w:tc>
      </w:tr>
      <w:tr w:rsidR="00CA7D04" w14:paraId="4E131BE4" w14:textId="77777777" w:rsidTr="00CA2BC6">
        <w:tc>
          <w:tcPr>
            <w:tcW w:w="2405" w:type="dxa"/>
            <w:vMerge/>
          </w:tcPr>
          <w:p w14:paraId="0D979685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0B76226B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FESTA DA CRIANÇA</w:t>
            </w:r>
          </w:p>
        </w:tc>
      </w:tr>
      <w:tr w:rsidR="00CA7D04" w14:paraId="516C6258" w14:textId="77777777" w:rsidTr="00CA2BC6">
        <w:tc>
          <w:tcPr>
            <w:tcW w:w="2405" w:type="dxa"/>
            <w:vMerge/>
          </w:tcPr>
          <w:p w14:paraId="4E21DC6F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041269AA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 DO PROFESSORES</w:t>
            </w:r>
          </w:p>
        </w:tc>
      </w:tr>
      <w:tr w:rsidR="00CA7D04" w14:paraId="6A15125D" w14:textId="77777777" w:rsidTr="00CA2BC6">
        <w:tc>
          <w:tcPr>
            <w:tcW w:w="2405" w:type="dxa"/>
            <w:vMerge/>
          </w:tcPr>
          <w:p w14:paraId="46059DAA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607E5879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ADMINISTRAÇÃO MIRIM</w:t>
            </w:r>
          </w:p>
        </w:tc>
      </w:tr>
      <w:tr w:rsidR="00CA7D04" w14:paraId="09D13151" w14:textId="77777777" w:rsidTr="00CA2BC6">
        <w:tc>
          <w:tcPr>
            <w:tcW w:w="2405" w:type="dxa"/>
          </w:tcPr>
          <w:p w14:paraId="456E7604" w14:textId="77777777" w:rsidR="00CA7D04" w:rsidRDefault="00CA7D04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NOVEMBRO</w:t>
            </w:r>
          </w:p>
        </w:tc>
        <w:tc>
          <w:tcPr>
            <w:tcW w:w="7251" w:type="dxa"/>
          </w:tcPr>
          <w:p w14:paraId="39B25770" w14:textId="77777777" w:rsidR="00CA7D04" w:rsidRDefault="00CA7D04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 DO SERVIDOR PÚBLICO MUNICIPAL</w:t>
            </w:r>
          </w:p>
        </w:tc>
      </w:tr>
      <w:tr w:rsidR="00A82A2A" w14:paraId="7002D62F" w14:textId="77777777" w:rsidTr="00CA2BC6">
        <w:tc>
          <w:tcPr>
            <w:tcW w:w="2405" w:type="dxa"/>
            <w:vMerge w:val="restart"/>
          </w:tcPr>
          <w:p w14:paraId="395DAACC" w14:textId="77777777" w:rsidR="00A82A2A" w:rsidRDefault="00A82A2A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DEZEMBRO</w:t>
            </w:r>
          </w:p>
        </w:tc>
        <w:tc>
          <w:tcPr>
            <w:tcW w:w="7251" w:type="dxa"/>
          </w:tcPr>
          <w:p w14:paraId="596E1AB1" w14:textId="77777777" w:rsidR="00A82A2A" w:rsidRDefault="00A82A2A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NATAL COMUNITÁRIO</w:t>
            </w:r>
          </w:p>
        </w:tc>
      </w:tr>
      <w:tr w:rsidR="00A82A2A" w14:paraId="502C6141" w14:textId="77777777" w:rsidTr="00CA2BC6">
        <w:tc>
          <w:tcPr>
            <w:tcW w:w="2405" w:type="dxa"/>
            <w:vMerge/>
          </w:tcPr>
          <w:p w14:paraId="37DFB9C4" w14:textId="77777777" w:rsidR="00A82A2A" w:rsidRDefault="00A82A2A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1CE6753D" w14:textId="77777777" w:rsidR="00A82A2A" w:rsidRDefault="00A82A2A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COMEMORAÇÕES NATALINAS</w:t>
            </w:r>
          </w:p>
        </w:tc>
      </w:tr>
      <w:tr w:rsidR="00A82A2A" w14:paraId="39EB561A" w14:textId="77777777" w:rsidTr="00CA2BC6">
        <w:tc>
          <w:tcPr>
            <w:tcW w:w="2405" w:type="dxa"/>
            <w:vMerge/>
          </w:tcPr>
          <w:p w14:paraId="519BC803" w14:textId="77777777" w:rsidR="00A82A2A" w:rsidRDefault="00A82A2A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60550D47" w14:textId="77777777" w:rsidR="00A82A2A" w:rsidRDefault="00A82A2A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ESCOLHA DA RAINHA DE BOA VISTA DO SUL (A CADA 04 ANOS)</w:t>
            </w:r>
          </w:p>
        </w:tc>
      </w:tr>
      <w:tr w:rsidR="00A82A2A" w14:paraId="432D71ED" w14:textId="77777777" w:rsidTr="00CA2BC6">
        <w:tc>
          <w:tcPr>
            <w:tcW w:w="2405" w:type="dxa"/>
            <w:vMerge/>
          </w:tcPr>
          <w:p w14:paraId="14530036" w14:textId="77777777" w:rsidR="00A82A2A" w:rsidRDefault="00A82A2A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4F3BC626" w14:textId="77777777" w:rsidR="00A82A2A" w:rsidRDefault="00A82A2A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FESTA EM HONRA A SÃO FRANCISCO XAVIER</w:t>
            </w:r>
          </w:p>
        </w:tc>
      </w:tr>
      <w:tr w:rsidR="00CA2BC6" w14:paraId="65CBD365" w14:textId="77777777" w:rsidTr="00CA2BC6">
        <w:tc>
          <w:tcPr>
            <w:tcW w:w="2405" w:type="dxa"/>
            <w:vMerge w:val="restart"/>
          </w:tcPr>
          <w:p w14:paraId="41786DEF" w14:textId="77777777" w:rsidR="00CA2BC6" w:rsidRDefault="00CA2BC6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441E45B0" w14:textId="77777777" w:rsidR="00CA2BC6" w:rsidRDefault="00CA2BC6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</w:p>
          <w:p w14:paraId="58643EF0" w14:textId="77777777" w:rsidR="00CA2BC6" w:rsidRDefault="00CA2BC6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EVENTOS REALIZADOS EM DIVERSOS MESES DO ANO</w:t>
            </w:r>
          </w:p>
        </w:tc>
        <w:tc>
          <w:tcPr>
            <w:tcW w:w="7251" w:type="dxa"/>
          </w:tcPr>
          <w:p w14:paraId="18CF5A67" w14:textId="77777777" w:rsidR="00CA2BC6" w:rsidRPr="00CA2BC6" w:rsidRDefault="00CA2BC6" w:rsidP="00955E8E">
            <w:pPr>
              <w:pStyle w:val="Recuodecorpodetexto"/>
              <w:ind w:left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CAMPEONATOS MUNICIPAL E REGIONAL AMADOR DE FUTEBOL DE CAMPO (MARÇO A DEZEMBRO)</w:t>
            </w:r>
          </w:p>
        </w:tc>
      </w:tr>
      <w:tr w:rsidR="00CA2BC6" w14:paraId="04440805" w14:textId="77777777" w:rsidTr="00CA2BC6">
        <w:tc>
          <w:tcPr>
            <w:tcW w:w="2405" w:type="dxa"/>
            <w:vMerge/>
          </w:tcPr>
          <w:p w14:paraId="5779A973" w14:textId="77777777" w:rsidR="00CA2BC6" w:rsidRDefault="00CA2BC6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71667FDC" w14:textId="77777777" w:rsidR="00CA2BC6" w:rsidRDefault="00CA2BC6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CAMPEONATO MUNICIPAL DE FUTSAL INFANTO-JUVENIL</w:t>
            </w:r>
          </w:p>
        </w:tc>
      </w:tr>
      <w:tr w:rsidR="00CA2BC6" w14:paraId="330EDF85" w14:textId="77777777" w:rsidTr="00CA2BC6">
        <w:tc>
          <w:tcPr>
            <w:tcW w:w="2405" w:type="dxa"/>
            <w:vMerge/>
          </w:tcPr>
          <w:p w14:paraId="40F46D46" w14:textId="77777777" w:rsidR="00CA2BC6" w:rsidRDefault="00CA2BC6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7C10FEE0" w14:textId="77777777" w:rsidR="00CA2BC6" w:rsidRDefault="00CA2BC6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CAMPEONATO AMADOR DE FUTSAL FEMININO</w:t>
            </w:r>
          </w:p>
        </w:tc>
      </w:tr>
      <w:tr w:rsidR="00CA2BC6" w14:paraId="58BEB0E0" w14:textId="77777777" w:rsidTr="00CA2BC6">
        <w:tc>
          <w:tcPr>
            <w:tcW w:w="2405" w:type="dxa"/>
            <w:vMerge/>
          </w:tcPr>
          <w:p w14:paraId="5CA1CCCD" w14:textId="77777777" w:rsidR="00CA2BC6" w:rsidRDefault="00CA2BC6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463ACC5C" w14:textId="77777777" w:rsidR="00CA2BC6" w:rsidRDefault="00CA2BC6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CAMPEONATO MUNICIPAL DE FUTSAL JUVENIL</w:t>
            </w:r>
          </w:p>
        </w:tc>
      </w:tr>
      <w:tr w:rsidR="00CA2BC6" w14:paraId="665028FA" w14:textId="77777777" w:rsidTr="00CA2BC6">
        <w:tc>
          <w:tcPr>
            <w:tcW w:w="2405" w:type="dxa"/>
            <w:vMerge/>
          </w:tcPr>
          <w:p w14:paraId="269457D8" w14:textId="77777777" w:rsidR="00CA2BC6" w:rsidRDefault="00CA2BC6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23FAC479" w14:textId="77777777" w:rsidR="00CA2BC6" w:rsidRDefault="00CA2BC6" w:rsidP="00955E8E">
            <w:pPr>
              <w:pStyle w:val="Recuodecorpodetex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CAMPEONATO MUNICIPAL AMADOR DE FUTSAL ADULTO</w:t>
            </w:r>
          </w:p>
        </w:tc>
      </w:tr>
      <w:tr w:rsidR="00CA2BC6" w14:paraId="44190822" w14:textId="77777777" w:rsidTr="00CA2BC6">
        <w:tc>
          <w:tcPr>
            <w:tcW w:w="2405" w:type="dxa"/>
            <w:vMerge/>
          </w:tcPr>
          <w:p w14:paraId="2C40E28D" w14:textId="77777777" w:rsidR="00CA2BC6" w:rsidRDefault="00CA2BC6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50400BFF" w14:textId="77777777" w:rsidR="00CA2BC6" w:rsidRDefault="00CA2BC6" w:rsidP="00015DDC">
            <w:pPr>
              <w:pStyle w:val="Recuodecorpodetex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CAMPEONATO MUNICIPAL AMADOR DE BOCHAS (MAIO/JUNHO)</w:t>
            </w:r>
          </w:p>
        </w:tc>
      </w:tr>
      <w:tr w:rsidR="00CA2BC6" w14:paraId="7519251C" w14:textId="77777777" w:rsidTr="00CA2BC6">
        <w:tc>
          <w:tcPr>
            <w:tcW w:w="2405" w:type="dxa"/>
            <w:vMerge/>
          </w:tcPr>
          <w:p w14:paraId="0F59D9AB" w14:textId="77777777" w:rsidR="00CA2BC6" w:rsidRDefault="00CA2BC6" w:rsidP="00955E8E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51" w:type="dxa"/>
          </w:tcPr>
          <w:p w14:paraId="05003C62" w14:textId="77777777" w:rsidR="00CA2BC6" w:rsidRDefault="00CA2BC6" w:rsidP="00015DDC">
            <w:pPr>
              <w:pStyle w:val="Recuodecorpodetex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TEATROS PROFISSIONAIS ADULTOS E INFANTIS (SEMESTRAL)</w:t>
            </w:r>
          </w:p>
        </w:tc>
      </w:tr>
    </w:tbl>
    <w:p w14:paraId="60B19523" w14:textId="77777777" w:rsidR="008258A7" w:rsidRPr="008258A7" w:rsidRDefault="008258A7" w:rsidP="00C23AF7">
      <w:pPr>
        <w:pStyle w:val="Recuodecorpodetexto"/>
        <w:spacing w:line="360" w:lineRule="auto"/>
        <w:ind w:left="0" w:firstLine="1701"/>
        <w:jc w:val="both"/>
        <w:rPr>
          <w:rFonts w:cs="Arial"/>
          <w:sz w:val="24"/>
          <w:szCs w:val="24"/>
        </w:rPr>
      </w:pPr>
    </w:p>
    <w:p w14:paraId="17B34432" w14:textId="77777777" w:rsidR="00707C5D" w:rsidRDefault="00015DDC" w:rsidP="00015D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”(NR).</w:t>
      </w:r>
    </w:p>
    <w:p w14:paraId="534BFBE5" w14:textId="77777777" w:rsidR="00015DDC" w:rsidRDefault="00015DDC" w:rsidP="00015DD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0B4FD8" w14:textId="77777777" w:rsidR="00405057" w:rsidRPr="00707C5D" w:rsidRDefault="00707C5D" w:rsidP="00242988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</w:t>
      </w:r>
      <w:r w:rsidR="00015DDC">
        <w:rPr>
          <w:rFonts w:ascii="Arial" w:hAnsi="Arial" w:cs="Arial"/>
          <w:b/>
          <w:sz w:val="24"/>
          <w:szCs w:val="24"/>
        </w:rPr>
        <w:t>2º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D5742">
        <w:rPr>
          <w:rFonts w:ascii="Arial" w:hAnsi="Arial" w:cs="Arial"/>
          <w:sz w:val="24"/>
          <w:szCs w:val="24"/>
        </w:rPr>
        <w:t>A</w:t>
      </w:r>
      <w:r w:rsidR="00405057" w:rsidRPr="00707C5D">
        <w:rPr>
          <w:rFonts w:ascii="Arial" w:hAnsi="Arial" w:cs="Arial"/>
          <w:sz w:val="24"/>
          <w:szCs w:val="24"/>
        </w:rPr>
        <w:t xml:space="preserve">s demais </w:t>
      </w:r>
      <w:r w:rsidR="00AD5742">
        <w:rPr>
          <w:rFonts w:ascii="Arial" w:hAnsi="Arial" w:cs="Arial"/>
          <w:sz w:val="24"/>
          <w:szCs w:val="24"/>
        </w:rPr>
        <w:t>disposições</w:t>
      </w:r>
      <w:r w:rsidR="00405057" w:rsidRPr="00707C5D">
        <w:rPr>
          <w:rFonts w:ascii="Arial" w:hAnsi="Arial" w:cs="Arial"/>
          <w:sz w:val="24"/>
          <w:szCs w:val="24"/>
        </w:rPr>
        <w:t xml:space="preserve"> </w:t>
      </w:r>
      <w:r w:rsidR="00C23AF7">
        <w:rPr>
          <w:rFonts w:ascii="Arial" w:hAnsi="Arial" w:cs="Arial"/>
          <w:sz w:val="24"/>
          <w:szCs w:val="24"/>
        </w:rPr>
        <w:t>do Projeto de Lei n.º 017</w:t>
      </w:r>
      <w:r w:rsidR="00EB24B4" w:rsidRPr="00707C5D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</w:t>
      </w:r>
      <w:r w:rsidR="00C23AF7">
        <w:rPr>
          <w:rFonts w:ascii="Arial" w:hAnsi="Arial" w:cs="Arial"/>
          <w:sz w:val="24"/>
          <w:szCs w:val="24"/>
        </w:rPr>
        <w:t>2</w:t>
      </w:r>
      <w:r w:rsidR="00EB24B4" w:rsidRPr="00707C5D">
        <w:rPr>
          <w:rFonts w:ascii="Arial" w:hAnsi="Arial" w:cs="Arial"/>
          <w:sz w:val="24"/>
          <w:szCs w:val="24"/>
        </w:rPr>
        <w:t xml:space="preserve"> </w:t>
      </w:r>
      <w:r w:rsidR="00AD5742">
        <w:rPr>
          <w:rFonts w:ascii="Arial" w:hAnsi="Arial" w:cs="Arial"/>
          <w:sz w:val="24"/>
          <w:szCs w:val="24"/>
        </w:rPr>
        <w:t>permanecem inalterada</w:t>
      </w:r>
      <w:r w:rsidR="00405057" w:rsidRPr="00707C5D">
        <w:rPr>
          <w:rFonts w:ascii="Arial" w:hAnsi="Arial" w:cs="Arial"/>
          <w:sz w:val="24"/>
          <w:szCs w:val="24"/>
        </w:rPr>
        <w:t>s.</w:t>
      </w:r>
    </w:p>
    <w:p w14:paraId="3E02C82B" w14:textId="77777777" w:rsidR="000B4580" w:rsidRPr="00AD5742" w:rsidRDefault="000B4580" w:rsidP="0024298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C5E407" w14:textId="77777777" w:rsidR="00EF0452" w:rsidRPr="00AD5742" w:rsidRDefault="00114CD0" w:rsidP="0024298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5742">
        <w:rPr>
          <w:rFonts w:ascii="Arial" w:hAnsi="Arial" w:cs="Arial"/>
          <w:color w:val="000000" w:themeColor="text1"/>
          <w:sz w:val="24"/>
          <w:szCs w:val="24"/>
        </w:rPr>
        <w:t xml:space="preserve">Sala </w:t>
      </w:r>
      <w:r w:rsidR="00EF0452" w:rsidRPr="00AD5742">
        <w:rPr>
          <w:rFonts w:ascii="Arial" w:hAnsi="Arial" w:cs="Arial"/>
          <w:color w:val="000000" w:themeColor="text1"/>
          <w:sz w:val="24"/>
          <w:szCs w:val="24"/>
        </w:rPr>
        <w:t xml:space="preserve">da Câmara Municipal de Vereadores de Boa Vista do Sul, aos </w:t>
      </w:r>
      <w:r w:rsidR="00707C5D" w:rsidRPr="00AD5742">
        <w:rPr>
          <w:rFonts w:ascii="Arial" w:hAnsi="Arial" w:cs="Arial"/>
          <w:color w:val="000000" w:themeColor="text1"/>
          <w:sz w:val="24"/>
          <w:szCs w:val="24"/>
        </w:rPr>
        <w:t xml:space="preserve">vinte e </w:t>
      </w:r>
      <w:r w:rsidR="005A500A">
        <w:rPr>
          <w:rFonts w:ascii="Arial" w:hAnsi="Arial" w:cs="Arial"/>
          <w:color w:val="000000" w:themeColor="text1"/>
          <w:sz w:val="24"/>
          <w:szCs w:val="24"/>
        </w:rPr>
        <w:t>cinco</w:t>
      </w:r>
      <w:r w:rsidR="00EF0452" w:rsidRPr="00AD5742">
        <w:rPr>
          <w:rFonts w:ascii="Arial" w:hAnsi="Arial" w:cs="Arial"/>
          <w:color w:val="000000" w:themeColor="text1"/>
          <w:sz w:val="24"/>
          <w:szCs w:val="24"/>
        </w:rPr>
        <w:t xml:space="preserve"> dias do mês de </w:t>
      </w:r>
      <w:r w:rsidR="00AD5742" w:rsidRPr="00AD5742">
        <w:rPr>
          <w:rFonts w:ascii="Arial" w:hAnsi="Arial" w:cs="Arial"/>
          <w:color w:val="000000" w:themeColor="text1"/>
          <w:sz w:val="24"/>
          <w:szCs w:val="24"/>
        </w:rPr>
        <w:t>fevereiro</w:t>
      </w:r>
      <w:r w:rsidR="00EF0452" w:rsidRPr="00AD5742">
        <w:rPr>
          <w:rFonts w:ascii="Arial" w:hAnsi="Arial" w:cs="Arial"/>
          <w:color w:val="000000" w:themeColor="text1"/>
          <w:sz w:val="24"/>
          <w:szCs w:val="24"/>
        </w:rPr>
        <w:t xml:space="preserve"> de dois mil e </w:t>
      </w:r>
      <w:r w:rsidR="00707C5D" w:rsidRPr="00AD5742">
        <w:rPr>
          <w:rFonts w:ascii="Arial" w:hAnsi="Arial" w:cs="Arial"/>
          <w:color w:val="000000" w:themeColor="text1"/>
          <w:sz w:val="24"/>
          <w:szCs w:val="24"/>
        </w:rPr>
        <w:t>vinte</w:t>
      </w:r>
      <w:r w:rsidR="00AD5742" w:rsidRPr="00AD5742">
        <w:rPr>
          <w:rFonts w:ascii="Arial" w:hAnsi="Arial" w:cs="Arial"/>
          <w:color w:val="000000" w:themeColor="text1"/>
          <w:sz w:val="24"/>
          <w:szCs w:val="24"/>
        </w:rPr>
        <w:t xml:space="preserve"> e dois</w:t>
      </w:r>
      <w:r w:rsidR="00EF0452" w:rsidRPr="00AD574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1C9A22E" w14:textId="77777777" w:rsidR="00EF0452" w:rsidRPr="00707C5D" w:rsidRDefault="00EF0452" w:rsidP="0024298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F5F9D0B" w14:textId="77777777" w:rsidR="00EF0452" w:rsidRPr="00707C5D" w:rsidRDefault="00EF0452" w:rsidP="00242988">
      <w:pPr>
        <w:spacing w:line="360" w:lineRule="auto"/>
        <w:ind w:firstLine="2268"/>
        <w:rPr>
          <w:rFonts w:ascii="Arial" w:hAnsi="Arial" w:cs="Arial"/>
          <w:sz w:val="24"/>
          <w:szCs w:val="24"/>
        </w:rPr>
      </w:pPr>
      <w:r w:rsidRPr="00707C5D">
        <w:rPr>
          <w:rFonts w:ascii="Arial" w:hAnsi="Arial" w:cs="Arial"/>
          <w:sz w:val="24"/>
          <w:szCs w:val="24"/>
        </w:rPr>
        <w:t xml:space="preserve">De autoria </w:t>
      </w:r>
      <w:r w:rsidR="00707C5D">
        <w:rPr>
          <w:rFonts w:ascii="Arial" w:hAnsi="Arial" w:cs="Arial"/>
          <w:sz w:val="24"/>
          <w:szCs w:val="24"/>
        </w:rPr>
        <w:t>d</w:t>
      </w:r>
      <w:r w:rsidR="005539D7">
        <w:rPr>
          <w:rFonts w:ascii="Arial" w:hAnsi="Arial" w:cs="Arial"/>
          <w:sz w:val="24"/>
          <w:szCs w:val="24"/>
        </w:rPr>
        <w:t>as Vereadoras:</w:t>
      </w:r>
    </w:p>
    <w:p w14:paraId="4218A323" w14:textId="77777777" w:rsidR="00E258D4" w:rsidRDefault="00E258D4" w:rsidP="0024298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6373E2C" w14:textId="77777777" w:rsidR="00BC3C1A" w:rsidRPr="00BC3C1A" w:rsidRDefault="00BC3C1A" w:rsidP="00BC3C1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058EA43" w14:textId="77777777" w:rsidR="000B4580" w:rsidRDefault="00BC3C1A" w:rsidP="005539D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C3C1A">
        <w:rPr>
          <w:rFonts w:ascii="Arial" w:hAnsi="Arial" w:cs="Arial"/>
          <w:sz w:val="24"/>
          <w:szCs w:val="24"/>
        </w:rPr>
        <w:t>Morgana Zarpelon</w:t>
      </w:r>
      <w:r w:rsidR="005539D7">
        <w:rPr>
          <w:rFonts w:ascii="Arial" w:hAnsi="Arial" w:cs="Arial"/>
          <w:sz w:val="24"/>
          <w:szCs w:val="24"/>
        </w:rPr>
        <w:tab/>
      </w:r>
      <w:r w:rsidR="005539D7">
        <w:rPr>
          <w:rFonts w:ascii="Arial" w:hAnsi="Arial" w:cs="Arial"/>
          <w:sz w:val="24"/>
          <w:szCs w:val="24"/>
        </w:rPr>
        <w:tab/>
      </w:r>
      <w:r w:rsidR="005539D7">
        <w:rPr>
          <w:rFonts w:ascii="Arial" w:hAnsi="Arial" w:cs="Arial"/>
          <w:sz w:val="24"/>
          <w:szCs w:val="24"/>
        </w:rPr>
        <w:tab/>
      </w:r>
      <w:r w:rsidR="005539D7">
        <w:rPr>
          <w:rFonts w:ascii="Arial" w:hAnsi="Arial" w:cs="Arial"/>
          <w:sz w:val="24"/>
          <w:szCs w:val="24"/>
        </w:rPr>
        <w:tab/>
        <w:t>Patrícia Lúcia Bagatini</w:t>
      </w:r>
    </w:p>
    <w:p w14:paraId="7E1FE2BB" w14:textId="77777777" w:rsidR="005539D7" w:rsidRPr="00BC3C1A" w:rsidRDefault="005539D7" w:rsidP="00553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5"/>
        </w:tabs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MDB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PSD</w:t>
      </w:r>
    </w:p>
    <w:p w14:paraId="284A0A55" w14:textId="77777777" w:rsidR="00BC3C1A" w:rsidRDefault="00BC3C1A" w:rsidP="00BC3C1A">
      <w:pPr>
        <w:pStyle w:val="Recuodecorpodetexto"/>
        <w:spacing w:line="360" w:lineRule="auto"/>
        <w:ind w:left="709"/>
        <w:jc w:val="center"/>
        <w:rPr>
          <w:rFonts w:cs="Arial"/>
          <w:sz w:val="24"/>
          <w:szCs w:val="24"/>
        </w:rPr>
      </w:pPr>
    </w:p>
    <w:p w14:paraId="3B7B3605" w14:textId="77777777" w:rsidR="00BC3C1A" w:rsidRPr="00BC3C1A" w:rsidRDefault="00BC3C1A" w:rsidP="00BC3C1A">
      <w:pPr>
        <w:pStyle w:val="Recuodecorpodetexto"/>
        <w:spacing w:line="360" w:lineRule="auto"/>
        <w:ind w:left="709"/>
        <w:jc w:val="center"/>
        <w:rPr>
          <w:rFonts w:cs="Arial"/>
          <w:sz w:val="24"/>
          <w:szCs w:val="24"/>
        </w:rPr>
      </w:pPr>
    </w:p>
    <w:p w14:paraId="00D4412D" w14:textId="77777777" w:rsidR="00BC3C1A" w:rsidRDefault="00BC3C1A" w:rsidP="00242988">
      <w:pPr>
        <w:pStyle w:val="Recuodecorpodetexto"/>
        <w:spacing w:line="360" w:lineRule="auto"/>
        <w:ind w:left="709"/>
        <w:jc w:val="center"/>
        <w:rPr>
          <w:rFonts w:cs="Arial"/>
          <w:sz w:val="24"/>
          <w:szCs w:val="24"/>
        </w:rPr>
      </w:pPr>
    </w:p>
    <w:p w14:paraId="69D50947" w14:textId="77777777" w:rsidR="005539D7" w:rsidRDefault="005539D7" w:rsidP="00242988">
      <w:pPr>
        <w:pStyle w:val="Recuodecorpodetexto"/>
        <w:spacing w:line="360" w:lineRule="auto"/>
        <w:ind w:left="709"/>
        <w:jc w:val="center"/>
        <w:rPr>
          <w:rFonts w:cs="Arial"/>
          <w:sz w:val="24"/>
          <w:szCs w:val="24"/>
        </w:rPr>
      </w:pPr>
    </w:p>
    <w:p w14:paraId="2CD1CFE6" w14:textId="77777777" w:rsidR="005539D7" w:rsidRDefault="005539D7" w:rsidP="00242988">
      <w:pPr>
        <w:pStyle w:val="Recuodecorpodetexto"/>
        <w:spacing w:line="360" w:lineRule="auto"/>
        <w:ind w:left="709"/>
        <w:jc w:val="center"/>
        <w:rPr>
          <w:rFonts w:cs="Arial"/>
          <w:sz w:val="24"/>
          <w:szCs w:val="24"/>
        </w:rPr>
      </w:pPr>
    </w:p>
    <w:p w14:paraId="0821671A" w14:textId="77777777" w:rsidR="005539D7" w:rsidRDefault="005539D7" w:rsidP="00242988">
      <w:pPr>
        <w:pStyle w:val="Recuodecorpodetexto"/>
        <w:spacing w:line="360" w:lineRule="auto"/>
        <w:ind w:left="709"/>
        <w:jc w:val="center"/>
        <w:rPr>
          <w:rFonts w:cs="Arial"/>
          <w:sz w:val="24"/>
          <w:szCs w:val="24"/>
        </w:rPr>
      </w:pPr>
    </w:p>
    <w:p w14:paraId="047CFAEF" w14:textId="77777777" w:rsidR="005539D7" w:rsidRDefault="005539D7" w:rsidP="00242988">
      <w:pPr>
        <w:pStyle w:val="Recuodecorpodetexto"/>
        <w:spacing w:line="360" w:lineRule="auto"/>
        <w:ind w:left="709"/>
        <w:jc w:val="center"/>
        <w:rPr>
          <w:rFonts w:cs="Arial"/>
          <w:sz w:val="24"/>
          <w:szCs w:val="24"/>
        </w:rPr>
      </w:pPr>
    </w:p>
    <w:p w14:paraId="49B355ED" w14:textId="77777777" w:rsidR="005539D7" w:rsidRDefault="005539D7" w:rsidP="00242988">
      <w:pPr>
        <w:pStyle w:val="Recuodecorpodetexto"/>
        <w:spacing w:line="360" w:lineRule="auto"/>
        <w:ind w:left="709"/>
        <w:jc w:val="center"/>
        <w:rPr>
          <w:rFonts w:cs="Arial"/>
          <w:b/>
          <w:sz w:val="24"/>
          <w:szCs w:val="24"/>
        </w:rPr>
      </w:pPr>
    </w:p>
    <w:p w14:paraId="7FF43A4A" w14:textId="77777777" w:rsidR="00BC3C1A" w:rsidRDefault="00BC3C1A" w:rsidP="00242988">
      <w:pPr>
        <w:pStyle w:val="Recuodecorpodetexto"/>
        <w:spacing w:line="360" w:lineRule="auto"/>
        <w:ind w:left="709"/>
        <w:jc w:val="center"/>
        <w:rPr>
          <w:rFonts w:cs="Arial"/>
          <w:b/>
          <w:sz w:val="24"/>
          <w:szCs w:val="24"/>
        </w:rPr>
      </w:pPr>
    </w:p>
    <w:p w14:paraId="576D16E0" w14:textId="77777777" w:rsidR="00BC3C1A" w:rsidRDefault="00BC3C1A" w:rsidP="00242988">
      <w:pPr>
        <w:pStyle w:val="Recuodecorpodetexto"/>
        <w:spacing w:line="360" w:lineRule="auto"/>
        <w:ind w:left="709"/>
        <w:jc w:val="center"/>
        <w:rPr>
          <w:rFonts w:cs="Arial"/>
          <w:b/>
          <w:sz w:val="24"/>
          <w:szCs w:val="24"/>
        </w:rPr>
      </w:pPr>
    </w:p>
    <w:p w14:paraId="0F138218" w14:textId="77777777" w:rsidR="00FB0FAF" w:rsidRDefault="00FB0FAF" w:rsidP="0024298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7289B6" w14:textId="77777777" w:rsidR="00517924" w:rsidRPr="00707C5D" w:rsidRDefault="00976FFE" w:rsidP="0024298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07C5D">
        <w:rPr>
          <w:rFonts w:ascii="Arial" w:hAnsi="Arial" w:cs="Arial"/>
          <w:b/>
          <w:sz w:val="24"/>
          <w:szCs w:val="24"/>
        </w:rPr>
        <w:lastRenderedPageBreak/>
        <w:t xml:space="preserve">JUSTIFICATIVA </w:t>
      </w:r>
      <w:r w:rsidR="00AF4517">
        <w:rPr>
          <w:rFonts w:ascii="Arial" w:hAnsi="Arial" w:cs="Arial"/>
          <w:b/>
          <w:sz w:val="24"/>
          <w:szCs w:val="24"/>
        </w:rPr>
        <w:t>DA EMENDA N.º 00</w:t>
      </w:r>
      <w:r w:rsidR="008A29E1">
        <w:rPr>
          <w:rFonts w:ascii="Arial" w:hAnsi="Arial" w:cs="Arial"/>
          <w:b/>
          <w:sz w:val="24"/>
          <w:szCs w:val="24"/>
        </w:rPr>
        <w:t>1</w:t>
      </w:r>
      <w:r w:rsidR="00AF4517">
        <w:rPr>
          <w:rFonts w:ascii="Arial" w:hAnsi="Arial" w:cs="Arial"/>
          <w:b/>
          <w:sz w:val="24"/>
          <w:szCs w:val="24"/>
        </w:rPr>
        <w:t>/202</w:t>
      </w:r>
      <w:r w:rsidR="00114CD0">
        <w:rPr>
          <w:rFonts w:ascii="Arial" w:hAnsi="Arial" w:cs="Arial"/>
          <w:b/>
          <w:sz w:val="24"/>
          <w:szCs w:val="24"/>
        </w:rPr>
        <w:t>2</w:t>
      </w:r>
    </w:p>
    <w:p w14:paraId="171A17C3" w14:textId="77777777" w:rsidR="00AF4517" w:rsidRDefault="00AF4517" w:rsidP="002429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Presidente,</w:t>
      </w:r>
    </w:p>
    <w:p w14:paraId="5F0E4511" w14:textId="77777777" w:rsidR="00842F07" w:rsidRPr="00707C5D" w:rsidRDefault="00842F07" w:rsidP="002429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7C5D">
        <w:rPr>
          <w:rFonts w:ascii="Arial" w:hAnsi="Arial" w:cs="Arial"/>
          <w:b/>
          <w:sz w:val="24"/>
          <w:szCs w:val="24"/>
        </w:rPr>
        <w:t>Senhores Vereadores,</w:t>
      </w:r>
    </w:p>
    <w:p w14:paraId="417C83FA" w14:textId="77777777" w:rsidR="004D0307" w:rsidRDefault="004D0307" w:rsidP="003F4E59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0DFEFC0" w14:textId="77777777" w:rsidR="003F4E59" w:rsidRDefault="00114CD0" w:rsidP="003F4E59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Executivo propôs projeto de lei para fins de alterar o Calendário de Eventos Municipal, constante do Anexo I da Lei Municipal n.º 469, de 08 de março de 2006</w:t>
      </w:r>
      <w:r w:rsidR="003F4E59">
        <w:rPr>
          <w:rFonts w:ascii="Arial" w:hAnsi="Arial" w:cs="Arial"/>
          <w:sz w:val="24"/>
          <w:szCs w:val="24"/>
        </w:rPr>
        <w:t>, com a inclusão do Evento</w:t>
      </w:r>
      <w:r w:rsidR="003F4E59" w:rsidRPr="003F4E59">
        <w:rPr>
          <w:rFonts w:ascii="Arial" w:hAnsi="Arial" w:cs="Arial"/>
          <w:sz w:val="24"/>
          <w:szCs w:val="24"/>
        </w:rPr>
        <w:t xml:space="preserve"> “CAMPEONATOS MUNICIPAL E REGIONAL AMADOR DE FUTEBOL DE CAMPO (MARÇO A DEZEMBRO)”</w:t>
      </w:r>
      <w:r w:rsidR="003F4E59">
        <w:rPr>
          <w:rFonts w:ascii="Arial" w:hAnsi="Arial" w:cs="Arial"/>
          <w:sz w:val="24"/>
          <w:szCs w:val="24"/>
        </w:rPr>
        <w:t xml:space="preserve">. </w:t>
      </w:r>
    </w:p>
    <w:p w14:paraId="09FD821A" w14:textId="77777777" w:rsidR="003F4E59" w:rsidRDefault="003F4E59" w:rsidP="003F4E59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3F4E59">
        <w:rPr>
          <w:rFonts w:ascii="Arial" w:hAnsi="Arial" w:cs="Arial"/>
          <w:sz w:val="24"/>
          <w:szCs w:val="24"/>
        </w:rPr>
        <w:t>A presente emenda</w:t>
      </w:r>
      <w:r w:rsidR="00502DA6">
        <w:rPr>
          <w:rFonts w:ascii="Arial" w:hAnsi="Arial" w:cs="Arial"/>
          <w:sz w:val="24"/>
          <w:szCs w:val="24"/>
        </w:rPr>
        <w:t xml:space="preserve"> apresentada </w:t>
      </w:r>
      <w:r w:rsidRPr="003F4E59">
        <w:rPr>
          <w:rFonts w:ascii="Arial" w:hAnsi="Arial" w:cs="Arial"/>
          <w:sz w:val="24"/>
          <w:szCs w:val="24"/>
        </w:rPr>
        <w:t xml:space="preserve">tem por objetivo aproveitar </w:t>
      </w:r>
      <w:r w:rsidR="00502DA6">
        <w:rPr>
          <w:rFonts w:ascii="Arial" w:hAnsi="Arial" w:cs="Arial"/>
          <w:sz w:val="24"/>
          <w:szCs w:val="24"/>
        </w:rPr>
        <w:t>a</w:t>
      </w:r>
      <w:r w:rsidRPr="003F4E59">
        <w:rPr>
          <w:rFonts w:ascii="Arial" w:hAnsi="Arial" w:cs="Arial"/>
          <w:sz w:val="24"/>
          <w:szCs w:val="24"/>
        </w:rPr>
        <w:t xml:space="preserve"> alteração para fins de </w:t>
      </w:r>
      <w:r w:rsidR="00AD5742">
        <w:rPr>
          <w:rFonts w:ascii="Arial" w:hAnsi="Arial" w:cs="Arial"/>
          <w:sz w:val="24"/>
          <w:szCs w:val="24"/>
        </w:rPr>
        <w:t>retirar</w:t>
      </w:r>
      <w:r w:rsidRPr="003F4E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3F4E59">
        <w:rPr>
          <w:rFonts w:ascii="Arial" w:hAnsi="Arial" w:cs="Arial"/>
          <w:sz w:val="24"/>
          <w:szCs w:val="24"/>
        </w:rPr>
        <w:t>expressão que está entre parênteses indicando os meses respectivos nos eventos realizados em diversos meses do ano</w:t>
      </w:r>
      <w:r>
        <w:rPr>
          <w:rFonts w:ascii="Arial" w:hAnsi="Arial" w:cs="Arial"/>
          <w:sz w:val="24"/>
          <w:szCs w:val="24"/>
        </w:rPr>
        <w:t xml:space="preserve"> no caso dos campeonatos municipais de futsal, visto que já está referindo que esses campeonatos ocorrerão em diversos meses do ano. Ademais, tal alteração auxilia o Poder Executivo, dando maior discricionariedade e liberdade para a definição do perío</w:t>
      </w:r>
      <w:r w:rsidR="00502DA6">
        <w:rPr>
          <w:rFonts w:ascii="Arial" w:hAnsi="Arial" w:cs="Arial"/>
          <w:sz w:val="24"/>
          <w:szCs w:val="24"/>
        </w:rPr>
        <w:t>do que o evento será realizado.</w:t>
      </w:r>
    </w:p>
    <w:p w14:paraId="5D74E1C1" w14:textId="77777777" w:rsidR="003F4E59" w:rsidRDefault="003F4E59" w:rsidP="003F4E59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Também oportuno informar que entramos em contato com a Secretaria de Educação, Cultura e Desporto</w:t>
      </w:r>
      <w:r w:rsidR="005F63CC">
        <w:rPr>
          <w:rFonts w:ascii="Arial" w:hAnsi="Arial" w:cs="Arial"/>
          <w:sz w:val="24"/>
          <w:szCs w:val="24"/>
        </w:rPr>
        <w:t>, setor responsável pelos eventos em comento, sendo dito pela Sra. Secretária Cátia Molinari Brum que tal modificação se mostra pertinente</w:t>
      </w:r>
      <w:r w:rsidR="009D587E">
        <w:rPr>
          <w:rFonts w:ascii="Arial" w:hAnsi="Arial" w:cs="Arial"/>
          <w:sz w:val="24"/>
          <w:szCs w:val="24"/>
        </w:rPr>
        <w:t>, inclusive que melhor se adequ</w:t>
      </w:r>
      <w:r w:rsidR="00502DA6">
        <w:rPr>
          <w:rFonts w:ascii="Arial" w:hAnsi="Arial" w:cs="Arial"/>
          <w:sz w:val="24"/>
          <w:szCs w:val="24"/>
        </w:rPr>
        <w:t>ará com aquilo que é praticado.</w:t>
      </w:r>
    </w:p>
    <w:p w14:paraId="68059FCC" w14:textId="77777777" w:rsidR="00502DA6" w:rsidRPr="003F4E59" w:rsidRDefault="00502DA6" w:rsidP="003F4E59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fim, entendemos não ser necessária a alteração da Ementa do Projeto de Lei visto que a ideia central e principal </w:t>
      </w:r>
      <w:r w:rsidR="008A21D6">
        <w:rPr>
          <w:rFonts w:ascii="Arial" w:hAnsi="Arial" w:cs="Arial"/>
          <w:sz w:val="24"/>
          <w:szCs w:val="24"/>
        </w:rPr>
        <w:t>permanece inalterada.</w:t>
      </w:r>
    </w:p>
    <w:p w14:paraId="3AD04A86" w14:textId="77777777" w:rsidR="006C252E" w:rsidRDefault="006C252E" w:rsidP="0024298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2DA6">
        <w:rPr>
          <w:rFonts w:ascii="Arial" w:hAnsi="Arial" w:cs="Arial"/>
          <w:color w:val="000000" w:themeColor="text1"/>
          <w:sz w:val="24"/>
          <w:szCs w:val="24"/>
        </w:rPr>
        <w:t xml:space="preserve">Sala da Câmara Municipal de Vereadores de Boa Vista do Sul, aos </w:t>
      </w:r>
      <w:r w:rsidR="00AF4517" w:rsidRPr="00502DA6">
        <w:rPr>
          <w:rFonts w:ascii="Arial" w:hAnsi="Arial" w:cs="Arial"/>
          <w:color w:val="000000" w:themeColor="text1"/>
          <w:sz w:val="24"/>
          <w:szCs w:val="24"/>
        </w:rPr>
        <w:t xml:space="preserve">vinte e </w:t>
      </w:r>
      <w:r w:rsidR="005A500A">
        <w:rPr>
          <w:rFonts w:ascii="Arial" w:hAnsi="Arial" w:cs="Arial"/>
          <w:color w:val="000000" w:themeColor="text1"/>
          <w:sz w:val="24"/>
          <w:szCs w:val="24"/>
        </w:rPr>
        <w:t>cinco</w:t>
      </w:r>
      <w:r w:rsidR="0031468F" w:rsidRPr="00502D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6FFE" w:rsidRPr="00502DA6">
        <w:rPr>
          <w:rFonts w:ascii="Arial" w:hAnsi="Arial" w:cs="Arial"/>
          <w:color w:val="000000" w:themeColor="text1"/>
          <w:sz w:val="24"/>
          <w:szCs w:val="24"/>
        </w:rPr>
        <w:t xml:space="preserve">dias do mês de </w:t>
      </w:r>
      <w:r w:rsidR="00AD5742" w:rsidRPr="00502DA6">
        <w:rPr>
          <w:rFonts w:ascii="Arial" w:hAnsi="Arial" w:cs="Arial"/>
          <w:color w:val="000000" w:themeColor="text1"/>
          <w:sz w:val="24"/>
          <w:szCs w:val="24"/>
        </w:rPr>
        <w:t xml:space="preserve">fevereiro </w:t>
      </w:r>
      <w:r w:rsidRPr="00502DA6">
        <w:rPr>
          <w:rFonts w:ascii="Arial" w:hAnsi="Arial" w:cs="Arial"/>
          <w:color w:val="000000" w:themeColor="text1"/>
          <w:sz w:val="24"/>
          <w:szCs w:val="24"/>
        </w:rPr>
        <w:t xml:space="preserve">de dois mil e </w:t>
      </w:r>
      <w:r w:rsidR="00AF4517" w:rsidRPr="00502DA6">
        <w:rPr>
          <w:rFonts w:ascii="Arial" w:hAnsi="Arial" w:cs="Arial"/>
          <w:color w:val="000000" w:themeColor="text1"/>
          <w:sz w:val="24"/>
          <w:szCs w:val="24"/>
        </w:rPr>
        <w:t>vinte</w:t>
      </w:r>
      <w:r w:rsidR="00AD5742" w:rsidRPr="00502DA6">
        <w:rPr>
          <w:rFonts w:ascii="Arial" w:hAnsi="Arial" w:cs="Arial"/>
          <w:color w:val="000000" w:themeColor="text1"/>
          <w:sz w:val="24"/>
          <w:szCs w:val="24"/>
        </w:rPr>
        <w:t xml:space="preserve"> e dois</w:t>
      </w:r>
      <w:r w:rsidR="0037369C" w:rsidRPr="00502DA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3C7C25B" w14:textId="77777777" w:rsidR="00D32FDA" w:rsidRPr="00502DA6" w:rsidRDefault="00D32FDA" w:rsidP="0024298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 autoria das Vereadoras:</w:t>
      </w:r>
    </w:p>
    <w:p w14:paraId="0178086F" w14:textId="77777777" w:rsidR="00FB0FAF" w:rsidRDefault="00FB0FAF" w:rsidP="00242988">
      <w:pPr>
        <w:spacing w:line="360" w:lineRule="auto"/>
        <w:ind w:firstLine="226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4E848F6" w14:textId="77777777" w:rsidR="00D32FDA" w:rsidRDefault="00D32FDA" w:rsidP="00D32FD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C3C1A">
        <w:rPr>
          <w:rFonts w:ascii="Arial" w:hAnsi="Arial" w:cs="Arial"/>
          <w:sz w:val="24"/>
          <w:szCs w:val="24"/>
        </w:rPr>
        <w:t>Morgana Zarpelon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Patrícia Lúcia Bagatini</w:t>
      </w:r>
    </w:p>
    <w:p w14:paraId="0E43FFE1" w14:textId="77777777" w:rsidR="00502DA6" w:rsidRPr="00BC3C1A" w:rsidRDefault="00D32FDA" w:rsidP="004D0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5"/>
        </w:tabs>
        <w:spacing w:line="360" w:lineRule="auto"/>
        <w:ind w:firstLine="708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MDB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PSD</w:t>
      </w:r>
    </w:p>
    <w:sectPr w:rsidR="00502DA6" w:rsidRPr="00BC3C1A" w:rsidSect="000B4580">
      <w:headerReference w:type="default" r:id="rId7"/>
      <w:footerReference w:type="default" r:id="rId8"/>
      <w:pgSz w:w="12240" w:h="15840"/>
      <w:pgMar w:top="1440" w:right="1134" w:bottom="1134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0232" w14:textId="77777777" w:rsidR="007A0ADF" w:rsidRDefault="007A0ADF" w:rsidP="00117708">
      <w:r>
        <w:separator/>
      </w:r>
    </w:p>
  </w:endnote>
  <w:endnote w:type="continuationSeparator" w:id="0">
    <w:p w14:paraId="4DF56A50" w14:textId="77777777" w:rsidR="007A0ADF" w:rsidRDefault="007A0ADF" w:rsidP="0011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B7D7" w14:textId="77777777" w:rsidR="00077877" w:rsidRDefault="00077877" w:rsidP="00077877">
    <w:pPr>
      <w:pStyle w:val="Rodap"/>
      <w:rPr>
        <w:sz w:val="16"/>
      </w:rPr>
    </w:pPr>
  </w:p>
  <w:p w14:paraId="59597078" w14:textId="77777777" w:rsidR="00077877" w:rsidRDefault="00077877" w:rsidP="00077877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6E53" w14:textId="77777777" w:rsidR="007A0ADF" w:rsidRDefault="007A0ADF" w:rsidP="00117708">
      <w:r>
        <w:separator/>
      </w:r>
    </w:p>
  </w:footnote>
  <w:footnote w:type="continuationSeparator" w:id="0">
    <w:p w14:paraId="4C425F54" w14:textId="77777777" w:rsidR="007A0ADF" w:rsidRDefault="007A0ADF" w:rsidP="0011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DA3D" w14:textId="77777777" w:rsidR="00117708" w:rsidRDefault="00224016" w:rsidP="005452C7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B7793" wp14:editId="49170A7C">
              <wp:simplePos x="0" y="0"/>
              <wp:positionH relativeFrom="column">
                <wp:posOffset>2484755</wp:posOffset>
              </wp:positionH>
              <wp:positionV relativeFrom="paragraph">
                <wp:posOffset>-400685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A06D9" w14:textId="77777777" w:rsidR="00117708" w:rsidRDefault="00224016" w:rsidP="0011770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67ECF0" wp14:editId="69F99185">
                                <wp:extent cx="784800" cy="774000"/>
                                <wp:effectExtent l="0" t="0" r="0" b="7620"/>
                                <wp:docPr id="3" name="Imagem 3" descr="BRASÃO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ÃO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4800" cy="77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65pt;margin-top:-31.55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" stroked="f">
              <v:textbox>
                <w:txbxContent>
                  <w:p w:rsidR="00117708" w:rsidRDefault="00224016" w:rsidP="0011770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84800" cy="774000"/>
                          <wp:effectExtent l="0" t="0" r="0" b="7620"/>
                          <wp:docPr id="3" name="Imagem 3" descr="BRASÃO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ÃO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4800" cy="77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82610C2" w14:textId="77777777" w:rsidR="00117708" w:rsidRDefault="00117708" w:rsidP="00117708">
    <w:pPr>
      <w:jc w:val="center"/>
    </w:pPr>
  </w:p>
  <w:p w14:paraId="075D979B" w14:textId="77777777" w:rsidR="00117708" w:rsidRDefault="00117708" w:rsidP="00117708">
    <w:pPr>
      <w:jc w:val="center"/>
    </w:pPr>
  </w:p>
  <w:p w14:paraId="2C8DC078" w14:textId="77777777" w:rsidR="00117708" w:rsidRDefault="00117708" w:rsidP="00117708">
    <w:pPr>
      <w:pStyle w:val="Ttulo1"/>
      <w:jc w:val="center"/>
      <w:rPr>
        <w:sz w:val="24"/>
      </w:rPr>
    </w:pPr>
  </w:p>
  <w:p w14:paraId="551D870C" w14:textId="77777777" w:rsidR="00117708" w:rsidRPr="00E258D4" w:rsidRDefault="00117708" w:rsidP="000B4580">
    <w:pPr>
      <w:pStyle w:val="Ttulo1"/>
      <w:spacing w:line="360" w:lineRule="auto"/>
      <w:jc w:val="center"/>
      <w:rPr>
        <w:rFonts w:cs="Arial"/>
        <w:sz w:val="24"/>
      </w:rPr>
    </w:pPr>
    <w:r w:rsidRPr="00E258D4">
      <w:rPr>
        <w:rFonts w:cs="Arial"/>
        <w:sz w:val="24"/>
      </w:rPr>
      <w:t>ESTADO DO RIO GRANDE DO SUL</w:t>
    </w:r>
  </w:p>
  <w:p w14:paraId="68D2ADD3" w14:textId="77777777" w:rsidR="00117708" w:rsidRPr="00E258D4" w:rsidRDefault="00117708" w:rsidP="000B4580">
    <w:pPr>
      <w:pStyle w:val="Cabealho"/>
      <w:spacing w:line="360" w:lineRule="auto"/>
      <w:jc w:val="center"/>
      <w:rPr>
        <w:rFonts w:ascii="Arial" w:hAnsi="Arial" w:cs="Arial"/>
        <w:b/>
        <w:bCs/>
      </w:rPr>
    </w:pPr>
    <w:r w:rsidRPr="00E258D4">
      <w:rPr>
        <w:rFonts w:ascii="Arial" w:hAnsi="Arial" w:cs="Arial"/>
        <w:b/>
        <w:bCs/>
        <w:sz w:val="24"/>
      </w:rPr>
      <w:t>CÂMARA MUNICIPAL DE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0FF9"/>
    <w:multiLevelType w:val="multilevel"/>
    <w:tmpl w:val="F2C067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3DA49A8"/>
    <w:multiLevelType w:val="multilevel"/>
    <w:tmpl w:val="ED36E7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3531929"/>
    <w:multiLevelType w:val="multilevel"/>
    <w:tmpl w:val="DFBE04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7ABA10D4"/>
    <w:multiLevelType w:val="multilevel"/>
    <w:tmpl w:val="77C65E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4" w15:restartNumberingAfterBreak="0">
    <w:nsid w:val="7D724628"/>
    <w:multiLevelType w:val="multilevel"/>
    <w:tmpl w:val="6AC22F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95"/>
    <w:rsid w:val="00004F19"/>
    <w:rsid w:val="00015DDC"/>
    <w:rsid w:val="00033630"/>
    <w:rsid w:val="00052EAE"/>
    <w:rsid w:val="00053DA1"/>
    <w:rsid w:val="00077877"/>
    <w:rsid w:val="000A2F39"/>
    <w:rsid w:val="000B4580"/>
    <w:rsid w:val="000F1DED"/>
    <w:rsid w:val="00114CD0"/>
    <w:rsid w:val="00117708"/>
    <w:rsid w:val="00142F8C"/>
    <w:rsid w:val="00170506"/>
    <w:rsid w:val="001B1A73"/>
    <w:rsid w:val="001C0867"/>
    <w:rsid w:val="001D402A"/>
    <w:rsid w:val="001E0A5A"/>
    <w:rsid w:val="00207EDE"/>
    <w:rsid w:val="00224016"/>
    <w:rsid w:val="00242988"/>
    <w:rsid w:val="00254A0E"/>
    <w:rsid w:val="00266818"/>
    <w:rsid w:val="00284B7D"/>
    <w:rsid w:val="002E0E6A"/>
    <w:rsid w:val="002E6A29"/>
    <w:rsid w:val="002F6AA4"/>
    <w:rsid w:val="00303FA3"/>
    <w:rsid w:val="0031468F"/>
    <w:rsid w:val="00314A5D"/>
    <w:rsid w:val="00315587"/>
    <w:rsid w:val="00345845"/>
    <w:rsid w:val="003664AE"/>
    <w:rsid w:val="00371F4C"/>
    <w:rsid w:val="0037369C"/>
    <w:rsid w:val="003858AD"/>
    <w:rsid w:val="003A25D5"/>
    <w:rsid w:val="003B69F3"/>
    <w:rsid w:val="003C73E3"/>
    <w:rsid w:val="003D3F5B"/>
    <w:rsid w:val="003F4E59"/>
    <w:rsid w:val="00405057"/>
    <w:rsid w:val="00416760"/>
    <w:rsid w:val="00426912"/>
    <w:rsid w:val="00431EA3"/>
    <w:rsid w:val="004537CC"/>
    <w:rsid w:val="00470A20"/>
    <w:rsid w:val="004A0B1A"/>
    <w:rsid w:val="004A11BE"/>
    <w:rsid w:val="004A287C"/>
    <w:rsid w:val="004B154D"/>
    <w:rsid w:val="004B240E"/>
    <w:rsid w:val="004D0307"/>
    <w:rsid w:val="004D2826"/>
    <w:rsid w:val="004E2518"/>
    <w:rsid w:val="00502DA6"/>
    <w:rsid w:val="00517924"/>
    <w:rsid w:val="005236C9"/>
    <w:rsid w:val="0052430A"/>
    <w:rsid w:val="00531C75"/>
    <w:rsid w:val="005410F0"/>
    <w:rsid w:val="005452C7"/>
    <w:rsid w:val="0054646F"/>
    <w:rsid w:val="005539D7"/>
    <w:rsid w:val="00556E95"/>
    <w:rsid w:val="005610D1"/>
    <w:rsid w:val="0058252D"/>
    <w:rsid w:val="005A500A"/>
    <w:rsid w:val="005B0B2E"/>
    <w:rsid w:val="005F63CC"/>
    <w:rsid w:val="00630A72"/>
    <w:rsid w:val="006310BA"/>
    <w:rsid w:val="00651884"/>
    <w:rsid w:val="0065390A"/>
    <w:rsid w:val="00656F26"/>
    <w:rsid w:val="006A259D"/>
    <w:rsid w:val="006C0157"/>
    <w:rsid w:val="006C252E"/>
    <w:rsid w:val="006E4406"/>
    <w:rsid w:val="006F049C"/>
    <w:rsid w:val="00707C5D"/>
    <w:rsid w:val="00766DF4"/>
    <w:rsid w:val="0077675B"/>
    <w:rsid w:val="00787AA2"/>
    <w:rsid w:val="00791AFE"/>
    <w:rsid w:val="007A0ADF"/>
    <w:rsid w:val="007A6391"/>
    <w:rsid w:val="007D6399"/>
    <w:rsid w:val="007F55A3"/>
    <w:rsid w:val="008178CB"/>
    <w:rsid w:val="008258A7"/>
    <w:rsid w:val="00842F07"/>
    <w:rsid w:val="008436B0"/>
    <w:rsid w:val="008A21D6"/>
    <w:rsid w:val="008A29E1"/>
    <w:rsid w:val="00935940"/>
    <w:rsid w:val="00955E8E"/>
    <w:rsid w:val="00956EDF"/>
    <w:rsid w:val="009659D3"/>
    <w:rsid w:val="00974CBB"/>
    <w:rsid w:val="00976FFE"/>
    <w:rsid w:val="00991F43"/>
    <w:rsid w:val="009C69DE"/>
    <w:rsid w:val="009D587E"/>
    <w:rsid w:val="009F1F2B"/>
    <w:rsid w:val="00A23160"/>
    <w:rsid w:val="00A7152E"/>
    <w:rsid w:val="00A82A2A"/>
    <w:rsid w:val="00AC54F2"/>
    <w:rsid w:val="00AD5742"/>
    <w:rsid w:val="00AF4517"/>
    <w:rsid w:val="00B0631E"/>
    <w:rsid w:val="00B37C72"/>
    <w:rsid w:val="00B548A8"/>
    <w:rsid w:val="00B676FC"/>
    <w:rsid w:val="00BB1460"/>
    <w:rsid w:val="00BB4721"/>
    <w:rsid w:val="00BC3C1A"/>
    <w:rsid w:val="00BD695C"/>
    <w:rsid w:val="00BE1FC5"/>
    <w:rsid w:val="00BF32D0"/>
    <w:rsid w:val="00C239FD"/>
    <w:rsid w:val="00C23AF7"/>
    <w:rsid w:val="00C32F21"/>
    <w:rsid w:val="00C53C57"/>
    <w:rsid w:val="00C62A97"/>
    <w:rsid w:val="00C729D5"/>
    <w:rsid w:val="00C73DA0"/>
    <w:rsid w:val="00C81057"/>
    <w:rsid w:val="00CA2BC6"/>
    <w:rsid w:val="00CA7D04"/>
    <w:rsid w:val="00CD349A"/>
    <w:rsid w:val="00D00772"/>
    <w:rsid w:val="00D22BBE"/>
    <w:rsid w:val="00D22C49"/>
    <w:rsid w:val="00D24E5D"/>
    <w:rsid w:val="00D2527A"/>
    <w:rsid w:val="00D30B2C"/>
    <w:rsid w:val="00D312FB"/>
    <w:rsid w:val="00D32FDA"/>
    <w:rsid w:val="00D43173"/>
    <w:rsid w:val="00D549F3"/>
    <w:rsid w:val="00D75A7C"/>
    <w:rsid w:val="00DC61BD"/>
    <w:rsid w:val="00DC7B5F"/>
    <w:rsid w:val="00DE7FD4"/>
    <w:rsid w:val="00DF77B9"/>
    <w:rsid w:val="00E25171"/>
    <w:rsid w:val="00E258D4"/>
    <w:rsid w:val="00E62C1A"/>
    <w:rsid w:val="00E6427D"/>
    <w:rsid w:val="00E758F6"/>
    <w:rsid w:val="00E765E5"/>
    <w:rsid w:val="00E76E83"/>
    <w:rsid w:val="00E825AF"/>
    <w:rsid w:val="00E94E4C"/>
    <w:rsid w:val="00EB0BA4"/>
    <w:rsid w:val="00EB24B4"/>
    <w:rsid w:val="00EB61BC"/>
    <w:rsid w:val="00EC40BA"/>
    <w:rsid w:val="00EF0452"/>
    <w:rsid w:val="00EF276D"/>
    <w:rsid w:val="00EF5437"/>
    <w:rsid w:val="00F0587A"/>
    <w:rsid w:val="00F173E5"/>
    <w:rsid w:val="00F216C2"/>
    <w:rsid w:val="00FB0FAF"/>
    <w:rsid w:val="00F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F23AD"/>
  <w15:chartTrackingRefBased/>
  <w15:docId w15:val="{7D83ACE0-3DA0-46AB-A9BC-3400325E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E95"/>
  </w:style>
  <w:style w:type="paragraph" w:styleId="Ttulo1">
    <w:name w:val="heading 1"/>
    <w:basedOn w:val="Normal"/>
    <w:next w:val="Normal"/>
    <w:qFormat/>
    <w:rsid w:val="00556E9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rsid w:val="00556E95"/>
    <w:pPr>
      <w:spacing w:before="100" w:after="100"/>
      <w:ind w:left="360" w:right="360"/>
    </w:pPr>
    <w:rPr>
      <w:snapToGrid w:val="0"/>
      <w:sz w:val="24"/>
    </w:rPr>
  </w:style>
  <w:style w:type="paragraph" w:styleId="NormalWeb">
    <w:name w:val="Normal (Web)"/>
    <w:basedOn w:val="Normal"/>
    <w:rsid w:val="00556E95"/>
    <w:pPr>
      <w:spacing w:before="100" w:after="100"/>
    </w:pPr>
    <w:rPr>
      <w:sz w:val="24"/>
    </w:rPr>
  </w:style>
  <w:style w:type="character" w:styleId="Forte">
    <w:name w:val="Strong"/>
    <w:qFormat/>
    <w:rsid w:val="00556E95"/>
    <w:rPr>
      <w:b/>
      <w:bCs/>
    </w:rPr>
  </w:style>
  <w:style w:type="paragraph" w:styleId="Recuodecorpodetexto">
    <w:name w:val="Body Text Indent"/>
    <w:basedOn w:val="Normal"/>
    <w:rsid w:val="00556E95"/>
    <w:pPr>
      <w:ind w:left="708"/>
    </w:pPr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1177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708"/>
  </w:style>
  <w:style w:type="paragraph" w:styleId="Rodap">
    <w:name w:val="footer"/>
    <w:basedOn w:val="Normal"/>
    <w:link w:val="RodapChar"/>
    <w:rsid w:val="001177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17708"/>
  </w:style>
  <w:style w:type="paragraph" w:styleId="Textodebalo">
    <w:name w:val="Balloon Text"/>
    <w:basedOn w:val="Normal"/>
    <w:link w:val="TextodebaloChar"/>
    <w:rsid w:val="001177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1770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7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EMENDA MODIFICATIVA AO PROJETO DE LEI N° 003/2013</vt:lpstr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EMENDA MODIFICATIVA AO PROJETO DE LEI N° 003/2013</dc:title>
  <dc:subject/>
  <dc:creator>Ro</dc:creator>
  <cp:keywords/>
  <cp:lastModifiedBy>iara celoi berte emer</cp:lastModifiedBy>
  <cp:revision>2</cp:revision>
  <cp:lastPrinted>2020-06-25T21:22:00Z</cp:lastPrinted>
  <dcterms:created xsi:type="dcterms:W3CDTF">2022-03-02T16:37:00Z</dcterms:created>
  <dcterms:modified xsi:type="dcterms:W3CDTF">2022-03-02T16:37:00Z</dcterms:modified>
</cp:coreProperties>
</file>